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9AB" w:rsidRDefault="008B79AB" w:rsidP="007D6468">
      <w:pPr>
        <w:jc w:val="center"/>
        <w:rPr>
          <w:rFonts w:ascii="Sylfaen" w:hAnsi="Sylfaen"/>
          <w:b/>
          <w:lang w:val="ka-GE"/>
        </w:rPr>
      </w:pPr>
    </w:p>
    <w:p w:rsidR="00594EA0" w:rsidRDefault="006F1262" w:rsidP="007D6468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 ა ყ უ რ ა დ ღ ე ბ ო    </w:t>
      </w:r>
      <w:r w:rsidRPr="006F1262">
        <w:rPr>
          <w:rFonts w:ascii="Sylfaen" w:hAnsi="Sylfaen"/>
          <w:b/>
          <w:lang w:val="ka-GE"/>
        </w:rPr>
        <w:t>რ</w:t>
      </w:r>
      <w:r>
        <w:rPr>
          <w:rFonts w:ascii="Sylfaen" w:hAnsi="Sylfaen"/>
          <w:b/>
          <w:lang w:val="ka-GE"/>
        </w:rPr>
        <w:t xml:space="preserve"> </w:t>
      </w:r>
      <w:r w:rsidRPr="006F1262">
        <w:rPr>
          <w:rFonts w:ascii="Sylfaen" w:hAnsi="Sylfaen"/>
          <w:b/>
          <w:lang w:val="ka-GE"/>
        </w:rPr>
        <w:t>ე</w:t>
      </w:r>
      <w:r>
        <w:rPr>
          <w:rFonts w:ascii="Sylfaen" w:hAnsi="Sylfaen"/>
          <w:b/>
          <w:lang w:val="ka-GE"/>
        </w:rPr>
        <w:t xml:space="preserve"> </w:t>
      </w:r>
      <w:r w:rsidRPr="006F1262">
        <w:rPr>
          <w:rFonts w:ascii="Sylfaen" w:hAnsi="Sylfaen"/>
          <w:b/>
          <w:lang w:val="ka-GE"/>
        </w:rPr>
        <w:t>კ</w:t>
      </w:r>
      <w:r>
        <w:rPr>
          <w:rFonts w:ascii="Sylfaen" w:hAnsi="Sylfaen"/>
          <w:b/>
          <w:lang w:val="ka-GE"/>
        </w:rPr>
        <w:t xml:space="preserve"> </w:t>
      </w:r>
      <w:r w:rsidRPr="006F1262">
        <w:rPr>
          <w:rFonts w:ascii="Sylfaen" w:hAnsi="Sylfaen"/>
          <w:b/>
          <w:lang w:val="ka-GE"/>
        </w:rPr>
        <w:t>ო</w:t>
      </w:r>
      <w:r>
        <w:rPr>
          <w:rFonts w:ascii="Sylfaen" w:hAnsi="Sylfaen"/>
          <w:b/>
          <w:lang w:val="ka-GE"/>
        </w:rPr>
        <w:t xml:space="preserve"> </w:t>
      </w:r>
      <w:r w:rsidRPr="006F1262">
        <w:rPr>
          <w:rFonts w:ascii="Sylfaen" w:hAnsi="Sylfaen"/>
          <w:b/>
          <w:lang w:val="ka-GE"/>
        </w:rPr>
        <w:t>მ</w:t>
      </w:r>
      <w:r>
        <w:rPr>
          <w:rFonts w:ascii="Sylfaen" w:hAnsi="Sylfaen"/>
          <w:b/>
          <w:lang w:val="ka-GE"/>
        </w:rPr>
        <w:t xml:space="preserve"> </w:t>
      </w:r>
      <w:r w:rsidRPr="006F1262">
        <w:rPr>
          <w:rFonts w:ascii="Sylfaen" w:hAnsi="Sylfaen"/>
          <w:b/>
          <w:lang w:val="ka-GE"/>
        </w:rPr>
        <w:t>ე</w:t>
      </w:r>
      <w:r>
        <w:rPr>
          <w:rFonts w:ascii="Sylfaen" w:hAnsi="Sylfaen"/>
          <w:b/>
          <w:lang w:val="ka-GE"/>
        </w:rPr>
        <w:t xml:space="preserve"> </w:t>
      </w:r>
      <w:r w:rsidRPr="006F1262">
        <w:rPr>
          <w:rFonts w:ascii="Sylfaen" w:hAnsi="Sylfaen"/>
          <w:b/>
          <w:lang w:val="ka-GE"/>
        </w:rPr>
        <w:t>ნ</w:t>
      </w:r>
      <w:r>
        <w:rPr>
          <w:rFonts w:ascii="Sylfaen" w:hAnsi="Sylfaen"/>
          <w:b/>
          <w:lang w:val="ka-GE"/>
        </w:rPr>
        <w:t xml:space="preserve"> </w:t>
      </w:r>
      <w:r w:rsidRPr="006F1262">
        <w:rPr>
          <w:rFonts w:ascii="Sylfaen" w:hAnsi="Sylfaen"/>
          <w:b/>
          <w:lang w:val="ka-GE"/>
        </w:rPr>
        <w:t>დ</w:t>
      </w:r>
      <w:r>
        <w:rPr>
          <w:rFonts w:ascii="Sylfaen" w:hAnsi="Sylfaen"/>
          <w:b/>
          <w:lang w:val="ka-GE"/>
        </w:rPr>
        <w:t xml:space="preserve"> </w:t>
      </w:r>
      <w:r w:rsidRPr="006F1262">
        <w:rPr>
          <w:rFonts w:ascii="Sylfaen" w:hAnsi="Sylfaen"/>
          <w:b/>
          <w:lang w:val="ka-GE"/>
        </w:rPr>
        <w:t>ა</w:t>
      </w:r>
      <w:r>
        <w:rPr>
          <w:rFonts w:ascii="Sylfaen" w:hAnsi="Sylfaen"/>
          <w:b/>
          <w:lang w:val="ka-GE"/>
        </w:rPr>
        <w:t xml:space="preserve"> </w:t>
      </w:r>
      <w:r w:rsidRPr="006F1262">
        <w:rPr>
          <w:rFonts w:ascii="Sylfaen" w:hAnsi="Sylfaen"/>
          <w:b/>
          <w:lang w:val="ka-GE"/>
        </w:rPr>
        <w:t>ც</w:t>
      </w:r>
      <w:r>
        <w:rPr>
          <w:rFonts w:ascii="Sylfaen" w:hAnsi="Sylfaen"/>
          <w:b/>
          <w:lang w:val="ka-GE"/>
        </w:rPr>
        <w:t xml:space="preserve"> </w:t>
      </w:r>
      <w:r w:rsidRPr="006F1262">
        <w:rPr>
          <w:rFonts w:ascii="Sylfaen" w:hAnsi="Sylfaen"/>
          <w:b/>
          <w:lang w:val="ka-GE"/>
        </w:rPr>
        <w:t>ი</w:t>
      </w:r>
      <w:r>
        <w:rPr>
          <w:rFonts w:ascii="Sylfaen" w:hAnsi="Sylfaen"/>
          <w:b/>
          <w:lang w:val="ka-GE"/>
        </w:rPr>
        <w:t xml:space="preserve"> </w:t>
      </w:r>
      <w:r w:rsidRPr="006F1262">
        <w:rPr>
          <w:rFonts w:ascii="Sylfaen" w:hAnsi="Sylfaen"/>
          <w:b/>
          <w:lang w:val="ka-GE"/>
        </w:rPr>
        <w:t>ე</w:t>
      </w:r>
      <w:r>
        <w:rPr>
          <w:rFonts w:ascii="Sylfaen" w:hAnsi="Sylfaen"/>
          <w:b/>
          <w:lang w:val="ka-GE"/>
        </w:rPr>
        <w:t xml:space="preserve"> </w:t>
      </w:r>
      <w:r w:rsidRPr="006F1262">
        <w:rPr>
          <w:rFonts w:ascii="Sylfaen" w:hAnsi="Sylfaen"/>
          <w:b/>
          <w:lang w:val="ka-GE"/>
        </w:rPr>
        <w:t>ბ</w:t>
      </w:r>
      <w:r>
        <w:rPr>
          <w:rFonts w:ascii="Sylfaen" w:hAnsi="Sylfaen"/>
          <w:b/>
          <w:lang w:val="ka-GE"/>
        </w:rPr>
        <w:t xml:space="preserve"> </w:t>
      </w:r>
      <w:r w:rsidRPr="006F1262">
        <w:rPr>
          <w:rFonts w:ascii="Sylfaen" w:hAnsi="Sylfaen"/>
          <w:b/>
          <w:lang w:val="ka-GE"/>
        </w:rPr>
        <w:t>ი</w:t>
      </w:r>
    </w:p>
    <w:p w:rsidR="006F1262" w:rsidRDefault="006F1262" w:rsidP="007D6468">
      <w:pPr>
        <w:jc w:val="both"/>
        <w:rPr>
          <w:rFonts w:ascii="Sylfaen" w:hAnsi="Sylfaen"/>
          <w:b/>
          <w:lang w:val="ka-GE"/>
        </w:rPr>
      </w:pPr>
    </w:p>
    <w:p w:rsidR="00BB20CF" w:rsidRPr="00846C3A" w:rsidRDefault="00BB20CF" w:rsidP="00BB20CF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 w:rsidRPr="00846C3A">
        <w:rPr>
          <w:rFonts w:ascii="Sylfaen" w:hAnsi="Sylfaen"/>
          <w:b/>
          <w:lang w:val="ka-GE"/>
        </w:rPr>
        <w:t>სახელმძღვანელოს მაკეტ</w:t>
      </w:r>
      <w:r>
        <w:rPr>
          <w:rFonts w:ascii="Sylfaen" w:hAnsi="Sylfaen"/>
          <w:b/>
          <w:lang w:val="ka-GE"/>
        </w:rPr>
        <w:t>შ</w:t>
      </w:r>
      <w:r w:rsidRPr="00846C3A">
        <w:rPr>
          <w:rFonts w:ascii="Sylfaen" w:hAnsi="Sylfaen"/>
          <w:b/>
          <w:lang w:val="ka-GE"/>
        </w:rPr>
        <w:t xml:space="preserve">ი </w:t>
      </w:r>
      <w:r w:rsidRPr="00846C3A">
        <w:rPr>
          <w:rFonts w:ascii="Sylfaen" w:eastAsia="Arial Unicode MS" w:hAnsi="Sylfaen" w:cs="Arial Unicode MS"/>
          <w:b/>
        </w:rPr>
        <w:t>„Do</w:t>
      </w:r>
      <w:r w:rsidRPr="00846C3A">
        <w:rPr>
          <w:rFonts w:ascii="Sylfaen" w:eastAsia="Merriweather" w:hAnsi="Sylfaen" w:cs="Merriweather"/>
          <w:b/>
        </w:rPr>
        <w:t>n’t Copy“</w:t>
      </w:r>
      <w:r w:rsidRPr="00846C3A">
        <w:rPr>
          <w:rFonts w:ascii="Sylfaen" w:eastAsia="Merriweather" w:hAnsi="Sylfaen" w:cs="Merriweather"/>
          <w:b/>
          <w:lang w:val="ka-GE"/>
        </w:rPr>
        <w:t xml:space="preserve"> წარწერის შესახებ</w:t>
      </w:r>
    </w:p>
    <w:p w:rsidR="00BB20CF" w:rsidRPr="00285397" w:rsidRDefault="00BB20CF" w:rsidP="00BB20CF">
      <w:pPr>
        <w:pStyle w:val="ListParagraph"/>
        <w:jc w:val="both"/>
        <w:rPr>
          <w:lang w:val="ka-GE"/>
        </w:rPr>
      </w:pPr>
      <w:r w:rsidRPr="00846C3A">
        <w:rPr>
          <w:rFonts w:ascii="Sylfaen" w:hAnsi="Sylfaen" w:cs="Merriweather"/>
          <w:lang w:val="ka-GE"/>
        </w:rPr>
        <w:t xml:space="preserve">რეკომენდირებულია </w:t>
      </w:r>
      <w:r w:rsidRPr="00846C3A">
        <w:rPr>
          <w:rFonts w:ascii="Sylfaen" w:eastAsia="Merriweather" w:hAnsi="Sylfaen" w:cs="Merriweather"/>
          <w:lang w:val="ka-GE"/>
        </w:rPr>
        <w:t xml:space="preserve">წარწერა </w:t>
      </w:r>
      <w:r w:rsidRPr="00846C3A">
        <w:rPr>
          <w:rFonts w:ascii="Sylfaen" w:eastAsia="Arial Unicode MS" w:hAnsi="Sylfaen" w:cs="Arial Unicode MS"/>
        </w:rPr>
        <w:t>„Do</w:t>
      </w:r>
      <w:r w:rsidRPr="00846C3A">
        <w:rPr>
          <w:rFonts w:ascii="Sylfaen" w:eastAsia="Merriweather" w:hAnsi="Sylfaen" w:cs="Merriweather"/>
        </w:rPr>
        <w:t>n’t Copy“</w:t>
      </w:r>
      <w:r>
        <w:rPr>
          <w:rFonts w:ascii="Sylfaen" w:eastAsia="Merriweather" w:hAnsi="Sylfaen" w:cs="Merriweather"/>
          <w:lang w:val="ka-GE"/>
        </w:rPr>
        <w:t xml:space="preserve"> სახელმძღვანელოს </w:t>
      </w:r>
      <w:r>
        <w:rPr>
          <w:rFonts w:ascii="Sylfaen" w:eastAsia="Arial Unicode MS" w:hAnsi="Sylfaen" w:cs="Arial Unicode MS"/>
          <w:lang w:val="ka-GE"/>
        </w:rPr>
        <w:t>მაკეტზე (ელექტრონული და ნაბეჭდი ეგზემპლიარი) განთავსდეს ფურცლის დიაგონალზე, მკრთალად, ისე, რომ არ გართულდეს ძირითადი ტექსტის სათანადოდ აღქმა.</w:t>
      </w:r>
    </w:p>
    <w:p w:rsidR="00BB20CF" w:rsidRPr="00BB20CF" w:rsidRDefault="00BB20CF" w:rsidP="00BB20CF">
      <w:pPr>
        <w:pStyle w:val="ListParagraph"/>
        <w:jc w:val="both"/>
        <w:rPr>
          <w:rFonts w:ascii="Sylfaen" w:hAnsi="Sylfaen"/>
          <w:b/>
          <w:lang w:val="ka-GE"/>
        </w:rPr>
      </w:pPr>
      <w:bookmarkStart w:id="0" w:name="_GoBack"/>
      <w:bookmarkEnd w:id="0"/>
    </w:p>
    <w:p w:rsidR="006F1262" w:rsidRPr="008B79AB" w:rsidRDefault="008B79AB" w:rsidP="007D6468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 w:rsidRPr="008B79AB">
        <w:rPr>
          <w:rFonts w:ascii="Sylfaen" w:hAnsi="Sylfaen" w:cs="Sylfaen"/>
          <w:b/>
          <w:lang w:val="ka-GE"/>
        </w:rPr>
        <w:t xml:space="preserve">მოსწავლის წიგნის </w:t>
      </w:r>
      <w:r w:rsidR="006F1262" w:rsidRPr="008B79AB">
        <w:rPr>
          <w:rFonts w:ascii="Sylfaen" w:hAnsi="Sylfaen" w:cs="Sylfaen"/>
          <w:b/>
          <w:lang w:val="ka-GE"/>
        </w:rPr>
        <w:t>გვერდების</w:t>
      </w:r>
      <w:r w:rsidR="006F1262" w:rsidRPr="008B79AB">
        <w:rPr>
          <w:rFonts w:ascii="Sylfaen" w:hAnsi="Sylfaen"/>
          <w:b/>
          <w:lang w:val="ka-GE"/>
        </w:rPr>
        <w:t xml:space="preserve"> რაოდენობასთან დაკავშირებით</w:t>
      </w:r>
    </w:p>
    <w:p w:rsidR="006F1262" w:rsidRDefault="006F1262" w:rsidP="007D6468">
      <w:pPr>
        <w:pStyle w:val="ListParagraph"/>
        <w:jc w:val="both"/>
        <w:rPr>
          <w:rFonts w:ascii="Sylfaen" w:hAnsi="Sylfaen" w:cs="Sylfaen"/>
          <w:lang w:val="ka-GE"/>
        </w:rPr>
      </w:pPr>
      <w:r w:rsidRPr="006F1262">
        <w:rPr>
          <w:rFonts w:ascii="Sylfaen" w:hAnsi="Sylfaen" w:cs="Sylfaen"/>
          <w:lang w:val="ka-GE"/>
        </w:rPr>
        <w:t>რეკომენდირებულია</w:t>
      </w:r>
      <w:r w:rsidR="008B79AB">
        <w:rPr>
          <w:rFonts w:ascii="Sylfaen" w:hAnsi="Sylfaen" w:cs="Sylfaen"/>
          <w:lang w:val="ka-GE"/>
        </w:rPr>
        <w:t>:</w:t>
      </w:r>
    </w:p>
    <w:p w:rsidR="008B79AB" w:rsidRPr="008B79AB" w:rsidRDefault="008B79AB" w:rsidP="007D6468">
      <w:pPr>
        <w:pStyle w:val="ListParagraph"/>
        <w:jc w:val="both"/>
        <w:rPr>
          <w:rFonts w:ascii="Sylfaen" w:hAnsi="Sylfaen" w:cs="Sylfaen"/>
          <w:lang w:val="ka-GE"/>
        </w:rPr>
      </w:pPr>
      <w:r w:rsidRPr="008B79AB">
        <w:rPr>
          <w:rFonts w:ascii="Sylfaen" w:hAnsi="Sylfaen" w:cs="Sylfaen"/>
          <w:lang w:val="ka-GE"/>
        </w:rPr>
        <w:t xml:space="preserve">I-II </w:t>
      </w:r>
      <w:r>
        <w:rPr>
          <w:rFonts w:ascii="Sylfaen" w:hAnsi="Sylfaen" w:cs="Sylfaen"/>
          <w:lang w:val="ka-GE"/>
        </w:rPr>
        <w:t>კლასებისათვის</w:t>
      </w:r>
      <w:r w:rsidRPr="008B79AB">
        <w:rPr>
          <w:rFonts w:ascii="Sylfaen" w:hAnsi="Sylfaen" w:cs="Sylfaen"/>
          <w:lang w:val="ka-GE"/>
        </w:rPr>
        <w:t xml:space="preserve"> - 120 </w:t>
      </w:r>
      <w:r>
        <w:rPr>
          <w:rFonts w:ascii="Sylfaen" w:hAnsi="Sylfaen" w:cs="Sylfaen"/>
          <w:lang w:val="ka-GE"/>
        </w:rPr>
        <w:t>გვერდის ფარგლებში.</w:t>
      </w:r>
    </w:p>
    <w:p w:rsidR="008B79AB" w:rsidRPr="008B79AB" w:rsidRDefault="008B79AB" w:rsidP="007D6468">
      <w:pPr>
        <w:pStyle w:val="ListParagraph"/>
        <w:jc w:val="both"/>
        <w:rPr>
          <w:rFonts w:ascii="Sylfaen" w:hAnsi="Sylfaen" w:cs="Sylfaen"/>
          <w:lang w:val="ka-GE"/>
        </w:rPr>
      </w:pPr>
      <w:r w:rsidRPr="008B79AB">
        <w:rPr>
          <w:rFonts w:ascii="Sylfaen" w:hAnsi="Sylfaen" w:cs="Sylfaen"/>
          <w:lang w:val="ka-GE"/>
        </w:rPr>
        <w:t xml:space="preserve">III-IV </w:t>
      </w:r>
      <w:r>
        <w:rPr>
          <w:rFonts w:ascii="Sylfaen" w:hAnsi="Sylfaen" w:cs="Sylfaen"/>
          <w:lang w:val="ka-GE"/>
        </w:rPr>
        <w:t>კლასებისათვის - 150 გვერდის ფარგლებში.</w:t>
      </w:r>
    </w:p>
    <w:p w:rsidR="00846C3A" w:rsidRDefault="008B79AB" w:rsidP="007D6468">
      <w:pPr>
        <w:pStyle w:val="ListParagraph"/>
        <w:jc w:val="both"/>
        <w:rPr>
          <w:rFonts w:ascii="Sylfaen" w:hAnsi="Sylfaen" w:cs="Sylfaen"/>
          <w:lang w:val="ka-GE"/>
        </w:rPr>
      </w:pPr>
      <w:r w:rsidRPr="008B79AB">
        <w:rPr>
          <w:rFonts w:ascii="Sylfaen" w:hAnsi="Sylfaen" w:cs="Sylfaen"/>
          <w:lang w:val="ka-GE"/>
        </w:rPr>
        <w:t xml:space="preserve">V-VI </w:t>
      </w:r>
      <w:r>
        <w:rPr>
          <w:rFonts w:ascii="Sylfaen" w:hAnsi="Sylfaen" w:cs="Sylfaen"/>
          <w:lang w:val="ka-GE"/>
        </w:rPr>
        <w:t>კლასებისათვის - 180 გვერდის ფარგლებში.</w:t>
      </w:r>
    </w:p>
    <w:p w:rsidR="00846C3A" w:rsidRDefault="00846C3A" w:rsidP="007D6468">
      <w:pPr>
        <w:jc w:val="both"/>
        <w:rPr>
          <w:lang w:val="ka-GE"/>
        </w:rPr>
      </w:pPr>
    </w:p>
    <w:p w:rsidR="00846C3A" w:rsidRPr="00846C3A" w:rsidRDefault="00846C3A" w:rsidP="007D6468">
      <w:pPr>
        <w:ind w:firstLine="720"/>
        <w:jc w:val="both"/>
        <w:rPr>
          <w:lang w:val="ka-GE"/>
        </w:rPr>
      </w:pPr>
    </w:p>
    <w:sectPr w:rsidR="00846C3A" w:rsidRPr="00846C3A" w:rsidSect="008B79AB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53260"/>
    <w:multiLevelType w:val="hybridMultilevel"/>
    <w:tmpl w:val="87AEC6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15D7D"/>
    <w:multiLevelType w:val="hybridMultilevel"/>
    <w:tmpl w:val="3244E7E8"/>
    <w:lvl w:ilvl="0" w:tplc="B52604E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DC"/>
    <w:rsid w:val="001471FE"/>
    <w:rsid w:val="00285397"/>
    <w:rsid w:val="00441CD8"/>
    <w:rsid w:val="00510EDC"/>
    <w:rsid w:val="00594EA0"/>
    <w:rsid w:val="005C09FE"/>
    <w:rsid w:val="006F1262"/>
    <w:rsid w:val="007D6468"/>
    <w:rsid w:val="00846C3A"/>
    <w:rsid w:val="008B79AB"/>
    <w:rsid w:val="00BB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5B26D"/>
  <w15:chartTrackingRefBased/>
  <w15:docId w15:val="{F264D00C-ABBB-490A-86ED-970DE9B8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ნანა კილასონია</dc:creator>
  <cp:keywords/>
  <dc:description/>
  <cp:lastModifiedBy>გიგა კავლელიშვილი</cp:lastModifiedBy>
  <cp:revision>2</cp:revision>
  <dcterms:created xsi:type="dcterms:W3CDTF">2017-10-05T13:31:00Z</dcterms:created>
  <dcterms:modified xsi:type="dcterms:W3CDTF">2017-10-05T13:31:00Z</dcterms:modified>
</cp:coreProperties>
</file>